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4D" w:rsidRDefault="00F7574D" w:rsidP="00F7574D">
      <w:pPr>
        <w:pStyle w:val="1"/>
        <w:shd w:val="clear" w:color="auto" w:fill="auto"/>
        <w:spacing w:line="285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F91675" wp14:editId="56DF399B">
            <wp:simplePos x="0" y="0"/>
            <wp:positionH relativeFrom="column">
              <wp:posOffset>68580</wp:posOffset>
            </wp:positionH>
            <wp:positionV relativeFrom="paragraph">
              <wp:posOffset>224155</wp:posOffset>
            </wp:positionV>
            <wp:extent cx="213741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369" y="21441"/>
                <wp:lineTo x="21369" y="0"/>
                <wp:lineTo x="0" y="0"/>
              </wp:wrapPolygon>
            </wp:wrapTight>
            <wp:docPr id="1" name="Рисунок 8" descr="Описание: E:\2022-2023 уч. г\СБОРНИК. КРАЕВЕДЕНИЕ\5. Курская область в годы Великой Отечественной войны\5. Освобождение. Курская битва\Приложение 2. Фото\Освобо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E:\2022-2023 уч. г\СБОРНИК. КРАЕВЕДЕНИЕ\5. Курская область в годы Великой Отечественной войны\5. Освобождение. Курская битва\Приложение 2. Фото\Освобожд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Разгром вражеских войск под Сталинградом положил начало зимнему наступлению Красной Армии. </w:t>
      </w:r>
      <w:r>
        <w:rPr>
          <w:rFonts w:ascii="Times New Roman" w:hAnsi="Times New Roman" w:cs="Times New Roman"/>
          <w:sz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</w:rPr>
        <w:t>Воронежско-Касторенской</w:t>
      </w:r>
      <w:proofErr w:type="spellEnd"/>
      <w:r>
        <w:rPr>
          <w:rFonts w:ascii="Times New Roman" w:hAnsi="Times New Roman" w:cs="Times New Roman"/>
          <w:sz w:val="28"/>
        </w:rPr>
        <w:t xml:space="preserve"> операции, проводившейся с 24 января 1943 г., советские войска начали освобождение территории Курской области, освободив 27 января поселок Горшечное, а 29 января — поселок </w:t>
      </w:r>
      <w:proofErr w:type="spellStart"/>
      <w:r>
        <w:rPr>
          <w:rFonts w:ascii="Times New Roman" w:hAnsi="Times New Roman" w:cs="Times New Roman"/>
          <w:sz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C480" wp14:editId="5ACC507E">
                <wp:simplePos x="0" y="0"/>
                <wp:positionH relativeFrom="column">
                  <wp:posOffset>9525</wp:posOffset>
                </wp:positionH>
                <wp:positionV relativeFrom="paragraph">
                  <wp:posOffset>-116205</wp:posOffset>
                </wp:positionV>
                <wp:extent cx="2125980" cy="251460"/>
                <wp:effectExtent l="0" t="0" r="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Освобождение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9.15pt;width:167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R2gw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" stroked="f">
                <v:textbox>
                  <w:txbxContent>
                    <w:p w:rsidR="00F7574D" w:rsidRDefault="00F7574D" w:rsidP="00F757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Освобождение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7574D" w:rsidRDefault="00F7574D" w:rsidP="00F75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(Ссылка на фото:</w:t>
      </w:r>
      <w:hyperlink r:id="rId7" w:history="1">
        <w:r>
          <w:rPr>
            <w:rStyle w:val="a3"/>
            <w:rFonts w:ascii="Times New Roman" w:hAnsi="Times New Roman" w:cs="Times New Roman"/>
          </w:rPr>
          <w:t>http://kursk-museum.ru/wp-content/uploads/2021/01/vglmD8Lv39Y.jpg</w:t>
        </w:r>
      </w:hyperlink>
      <w:r>
        <w:rPr>
          <w:rFonts w:ascii="Times New Roman" w:hAnsi="Times New Roman" w:cs="Times New Roman"/>
        </w:rPr>
        <w:t>)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ночь на 7 февраля 1943 года командующий 60-й армией Воронежского фронта генерал-май</w:t>
      </w:r>
      <w:r>
        <w:rPr>
          <w:rFonts w:ascii="Times New Roman" w:hAnsi="Times New Roman" w:cs="Times New Roman"/>
          <w:sz w:val="28"/>
          <w:szCs w:val="24"/>
        </w:rPr>
        <w:softHyphen/>
        <w:t>ор И. Д. Черняховский отдал приказ о проведе</w:t>
      </w:r>
      <w:r>
        <w:rPr>
          <w:rFonts w:ascii="Times New Roman" w:hAnsi="Times New Roman" w:cs="Times New Roman"/>
          <w:sz w:val="28"/>
          <w:szCs w:val="24"/>
        </w:rPr>
        <w:softHyphen/>
        <w:t>нии Курской операции и овладении г. Курск.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38E47D" wp14:editId="00A26CC6">
            <wp:simplePos x="0" y="0"/>
            <wp:positionH relativeFrom="column">
              <wp:posOffset>4090035</wp:posOffset>
            </wp:positionH>
            <wp:positionV relativeFrom="paragraph">
              <wp:posOffset>452755</wp:posOffset>
            </wp:positionV>
            <wp:extent cx="1767840" cy="2034540"/>
            <wp:effectExtent l="0" t="0" r="3810" b="3810"/>
            <wp:wrapTight wrapText="bothSides">
              <wp:wrapPolygon edited="0">
                <wp:start x="0" y="0"/>
                <wp:lineTo x="0" y="21438"/>
                <wp:lineTo x="21414" y="21438"/>
                <wp:lineTo x="21414" y="0"/>
                <wp:lineTo x="0" y="0"/>
              </wp:wrapPolygon>
            </wp:wrapTight>
            <wp:docPr id="2" name="Рисунок 9" descr="Описание: E:\2022-2023 уч. г\СБОРНИК. КРАЕВЕДЕНИЕ\5. Курская область в годы Великой Отечественной войны\5. Освобождение. Курская битва\Приложение 2. Фото\Герой Советского Союза полковник Степан Николаевич Перека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E:\2022-2023 уч. г\СБОРНИК. КРАЕВЕДЕНИЕ\5. Курская область в годы Великой Отечественной войны\5. Освобождение. Курская битва\Приложение 2. Фото\Герой Советского Союза полковник Степан Николаевич Перекальск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1" r="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>280-я, 132-я и 322-я стрелковые дивизии на</w:t>
      </w:r>
      <w:r>
        <w:rPr>
          <w:rFonts w:ascii="Times New Roman" w:hAnsi="Times New Roman" w:cs="Times New Roman"/>
          <w:sz w:val="28"/>
          <w:szCs w:val="24"/>
        </w:rPr>
        <w:softHyphen/>
        <w:t>ступали в обход областного центра с севера, 121-я и 141-я стрелковые дивизии продвигались в обход Курска с юга, 248-я отдельная стрелко</w:t>
      </w:r>
      <w:r>
        <w:rPr>
          <w:rFonts w:ascii="Times New Roman" w:hAnsi="Times New Roman" w:cs="Times New Roman"/>
          <w:sz w:val="28"/>
          <w:szCs w:val="24"/>
        </w:rPr>
        <w:softHyphen/>
        <w:t>вая бригада действовала с востока непосредствен</w:t>
      </w:r>
      <w:r>
        <w:rPr>
          <w:rFonts w:ascii="Times New Roman" w:hAnsi="Times New Roman" w:cs="Times New Roman"/>
          <w:sz w:val="28"/>
          <w:szCs w:val="24"/>
        </w:rPr>
        <w:softHyphen/>
        <w:t>но на Курск.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3A7FE" wp14:editId="42C0A0BA">
                <wp:simplePos x="0" y="0"/>
                <wp:positionH relativeFrom="column">
                  <wp:posOffset>4162425</wp:posOffset>
                </wp:positionH>
                <wp:positionV relativeFrom="paragraph">
                  <wp:posOffset>1554480</wp:posOffset>
                </wp:positionV>
                <wp:extent cx="1661160" cy="266700"/>
                <wp:effectExtent l="0" t="1905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Перекальский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С.Н.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27.75pt;margin-top:122.4pt;width:130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oMhQIAABg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" stroked="f">
                <v:textbox>
                  <w:txbxContent>
                    <w:p w:rsidR="00F7574D" w:rsidRDefault="00F7574D" w:rsidP="00F757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Перекальский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С.Н.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Вслед за прорывом Курского оборонительного обвода наши войска вечером 7 февраля вышли к Курску, а в ночь на 8 февраля бойцы 322-й и 121-й стрелковых дивизий (командиры полков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ники С. 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Перекальский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М.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Бушин</w:t>
      </w:r>
      <w:proofErr w:type="spellEnd"/>
      <w:r>
        <w:rPr>
          <w:rFonts w:ascii="Times New Roman" w:hAnsi="Times New Roman" w:cs="Times New Roman"/>
          <w:sz w:val="28"/>
          <w:szCs w:val="24"/>
        </w:rPr>
        <w:t>) завя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зали тяжелые уличные бои. Мужество бойцов усиливалось мужеством командиров. Полковник С. 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Перекальский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>, дважды раненный, продол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жал </w:t>
      </w:r>
    </w:p>
    <w:p w:rsidR="00F7574D" w:rsidRDefault="00F7574D" w:rsidP="00F75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(Ссылка на фото: </w:t>
      </w:r>
      <w:hyperlink r:id="rId9" w:history="1">
        <w:r>
          <w:rPr>
            <w:rStyle w:val="a3"/>
            <w:rFonts w:ascii="Times New Roman" w:hAnsi="Times New Roman" w:cs="Times New Roman"/>
          </w:rPr>
          <w:t>https://dddkursk.ru/image/new/008467.3.jpg?mhipf4</w:t>
        </w:r>
      </w:hyperlink>
      <w:r>
        <w:rPr>
          <w:rFonts w:ascii="Times New Roman" w:hAnsi="Times New Roman" w:cs="Times New Roman"/>
        </w:rPr>
        <w:t>)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2E2E2B3" wp14:editId="051FD2C9">
            <wp:simplePos x="0" y="0"/>
            <wp:positionH relativeFrom="column">
              <wp:posOffset>28575</wp:posOffset>
            </wp:positionH>
            <wp:positionV relativeFrom="paragraph">
              <wp:posOffset>1156970</wp:posOffset>
            </wp:positionV>
            <wp:extent cx="236220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426" y="21386"/>
                <wp:lineTo x="21426" y="0"/>
                <wp:lineTo x="0" y="0"/>
              </wp:wrapPolygon>
            </wp:wrapTight>
            <wp:docPr id="3" name="Рисунок 1" descr="Описание: Сержант Сергей Трифонов прощается с родными в селе Казацкое Курской области. 3 августа 194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ржант Сергей Трифонов прощается с родными в селе Казацкое Курской области. 3 августа 1943 го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умело руководить боевыми действиями, и лишь смертельное ранение 8 февраля выбило его из строя. С. 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Перекальский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посмертно </w:t>
      </w:r>
      <w:proofErr w:type="gramStart"/>
      <w:r>
        <w:rPr>
          <w:rFonts w:ascii="Times New Roman" w:hAnsi="Times New Roman" w:cs="Times New Roman"/>
          <w:sz w:val="28"/>
          <w:szCs w:val="24"/>
        </w:rPr>
        <w:t>удосто</w:t>
      </w:r>
      <w:r>
        <w:rPr>
          <w:rFonts w:ascii="Times New Roman" w:hAnsi="Times New Roman" w:cs="Times New Roman"/>
          <w:sz w:val="28"/>
          <w:szCs w:val="24"/>
        </w:rPr>
        <w:softHyphen/>
        <w:t>ен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звания Героя Советского Союза. Его именем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названы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площадь и улица в городе Курске, а на Никитском кладбище отважному командиру ус</w:t>
      </w:r>
      <w:r>
        <w:rPr>
          <w:rFonts w:ascii="Times New Roman" w:hAnsi="Times New Roman" w:cs="Times New Roman"/>
          <w:sz w:val="28"/>
          <w:szCs w:val="24"/>
        </w:rPr>
        <w:softHyphen/>
        <w:t>тановлен памятник.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исходу 8 февраля 1943 года город Курск был полностью очищен от оккупантов. Среди воинов-освободителей было немало земляков. В 121-й стрелковой дивизии, например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каждый четвертый боец был </w:t>
      </w:r>
      <w:r>
        <w:rPr>
          <w:rFonts w:ascii="Times New Roman" w:hAnsi="Times New Roman" w:cs="Times New Roman"/>
          <w:sz w:val="28"/>
          <w:szCs w:val="24"/>
        </w:rPr>
        <w:lastRenderedPageBreak/>
        <w:t>курянином.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Развивая наступление, 11 февраля 60-я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60FE9" wp14:editId="04FD1B8A">
                <wp:simplePos x="0" y="0"/>
                <wp:positionH relativeFrom="column">
                  <wp:posOffset>38100</wp:posOffset>
                </wp:positionH>
                <wp:positionV relativeFrom="paragraph">
                  <wp:posOffset>-65405</wp:posOffset>
                </wp:positionV>
                <wp:extent cx="2400300" cy="525780"/>
                <wp:effectExtent l="0" t="127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3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Сержант Сергей Трифонов прощается с родными в селе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Казацкое</w:t>
                            </w:r>
                            <w:proofErr w:type="gramEnd"/>
                          </w:p>
                          <w:p w:rsidR="00F7574D" w:rsidRDefault="00F7574D" w:rsidP="00F757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3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Курской области. 3 августа 1943 г.</w:t>
                            </w:r>
                          </w:p>
                          <w:p w:rsidR="00F7574D" w:rsidRDefault="00F7574D" w:rsidP="00F7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pt;margin-top:-5.15pt;width:189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" stroked="f">
                <v:textbox>
                  <w:txbxContent>
                    <w:p w:rsidR="00F7574D" w:rsidRDefault="00F7574D" w:rsidP="00F7574D">
                      <w:pPr>
                        <w:pStyle w:val="1"/>
                        <w:shd w:val="clear" w:color="auto" w:fill="auto"/>
                        <w:spacing w:line="240" w:lineRule="auto"/>
                        <w:ind w:firstLine="3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Сержант Сергей Трифонов прощается с родными в селе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Казацкое</w:t>
                      </w:r>
                      <w:proofErr w:type="gramEnd"/>
                    </w:p>
                    <w:p w:rsidR="00F7574D" w:rsidRDefault="00F7574D" w:rsidP="00F7574D">
                      <w:pPr>
                        <w:pStyle w:val="1"/>
                        <w:shd w:val="clear" w:color="auto" w:fill="auto"/>
                        <w:spacing w:line="240" w:lineRule="auto"/>
                        <w:ind w:firstLine="3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Курской области. 3 августа 1943 г.</w:t>
                      </w:r>
                    </w:p>
                    <w:p w:rsidR="00F7574D" w:rsidRDefault="00F7574D" w:rsidP="00F7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армия начала </w:t>
      </w:r>
      <w:proofErr w:type="gramStart"/>
      <w:r>
        <w:rPr>
          <w:rFonts w:ascii="Times New Roman" w:hAnsi="Times New Roman" w:cs="Times New Roman"/>
          <w:sz w:val="28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Льговско</w:t>
      </w:r>
      <w:proofErr w:type="spellEnd"/>
      <w:r>
        <w:rPr>
          <w:rFonts w:ascii="Times New Roman" w:hAnsi="Times New Roman" w:cs="Times New Roman"/>
          <w:sz w:val="28"/>
          <w:szCs w:val="24"/>
        </w:rPr>
        <w:t>-Рыльскую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наступатель</w:t>
      </w:r>
      <w:r>
        <w:rPr>
          <w:rFonts w:ascii="Times New Roman" w:hAnsi="Times New Roman" w:cs="Times New Roman"/>
          <w:sz w:val="28"/>
          <w:szCs w:val="24"/>
        </w:rPr>
        <w:softHyphen/>
        <w:t>ную операцию. В результате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(Ссылка на фото: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https://cdn.regnum.ru/uploads/pictures/news/2020/06/18/regnum_picture_1592512449663669_big.jpg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упорных боев 3 марта был освобожден районный центр Льгов. 9 марта советские войска вплотную приблизи</w:t>
      </w:r>
      <w:r>
        <w:rPr>
          <w:rFonts w:ascii="Times New Roman" w:hAnsi="Times New Roman" w:cs="Times New Roman"/>
          <w:sz w:val="28"/>
          <w:szCs w:val="24"/>
        </w:rPr>
        <w:softHyphen/>
        <w:t>лись к городу Рыльску.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завершившегося в марте зимнего на</w:t>
      </w:r>
      <w:r>
        <w:rPr>
          <w:rFonts w:ascii="Times New Roman" w:hAnsi="Times New Roman" w:cs="Times New Roman"/>
          <w:sz w:val="28"/>
          <w:szCs w:val="24"/>
        </w:rPr>
        <w:softHyphen/>
        <w:t>ступления Красной Армии линия фронта на тер</w:t>
      </w:r>
      <w:r>
        <w:rPr>
          <w:rFonts w:ascii="Times New Roman" w:hAnsi="Times New Roman" w:cs="Times New Roman"/>
          <w:sz w:val="28"/>
          <w:szCs w:val="24"/>
        </w:rPr>
        <w:softHyphen/>
        <w:t>ритории Курской области приобрела очертание выступа, обращенного на запад, получившего в военном обиходе название «Курская дуга». За</w:t>
      </w:r>
      <w:r>
        <w:rPr>
          <w:rFonts w:ascii="Times New Roman" w:hAnsi="Times New Roman" w:cs="Times New Roman"/>
          <w:sz w:val="28"/>
          <w:szCs w:val="24"/>
        </w:rPr>
        <w:softHyphen/>
        <w:t>нятыми врагом остались только три районных центра Курской области: Рыльск, Крупец и Глушково.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</w:p>
    <w:p w:rsidR="00F7574D" w:rsidRDefault="00F7574D" w:rsidP="00F7574D">
      <w:pPr>
        <w:pStyle w:val="20"/>
        <w:keepNext/>
        <w:keepLines/>
        <w:shd w:val="clear" w:color="auto" w:fill="auto"/>
        <w:tabs>
          <w:tab w:val="left" w:pos="1937"/>
        </w:tabs>
        <w:spacing w:after="0" w:line="276" w:lineRule="auto"/>
        <w:ind w:firstLine="300"/>
        <w:rPr>
          <w:rFonts w:ascii="Times New Roman" w:hAnsi="Times New Roman" w:cs="Times New Roman"/>
          <w:sz w:val="28"/>
          <w:szCs w:val="24"/>
        </w:rPr>
      </w:pPr>
      <w:bookmarkStart w:id="0" w:name="bookmark31"/>
      <w:bookmarkStart w:id="1" w:name="bookmark30"/>
      <w:r>
        <w:rPr>
          <w:rFonts w:ascii="Times New Roman" w:hAnsi="Times New Roman" w:cs="Times New Roman"/>
          <w:sz w:val="28"/>
          <w:szCs w:val="24"/>
        </w:rPr>
        <w:t>Курская битва</w:t>
      </w:r>
      <w:bookmarkEnd w:id="0"/>
      <w:bookmarkEnd w:id="1"/>
    </w:p>
    <w:p w:rsidR="00F7574D" w:rsidRDefault="00F7574D" w:rsidP="00F7574D">
      <w:pPr>
        <w:pStyle w:val="1"/>
        <w:shd w:val="clear" w:color="auto" w:fill="auto"/>
        <w:spacing w:line="276" w:lineRule="auto"/>
        <w:ind w:firstLine="320"/>
        <w:rPr>
          <w:rFonts w:ascii="Times New Roman" w:hAnsi="Times New Roman" w:cs="Times New Roman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D1631F4" wp14:editId="57876004">
            <wp:simplePos x="0" y="0"/>
            <wp:positionH relativeFrom="column">
              <wp:posOffset>3876675</wp:posOffset>
            </wp:positionH>
            <wp:positionV relativeFrom="paragraph">
              <wp:posOffset>73660</wp:posOffset>
            </wp:positionV>
            <wp:extent cx="2023110" cy="2682240"/>
            <wp:effectExtent l="0" t="0" r="0" b="3810"/>
            <wp:wrapTight wrapText="bothSides">
              <wp:wrapPolygon edited="0">
                <wp:start x="0" y="0"/>
                <wp:lineTo x="0" y="21477"/>
                <wp:lineTo x="21356" y="21477"/>
                <wp:lineTo x="21356" y="0"/>
                <wp:lineTo x="0" y="0"/>
              </wp:wrapPolygon>
            </wp:wrapTight>
            <wp:docPr id="4" name="Рисунок 10" descr="Описание: E:\2022-2023 уч. г\СБОРНИК. КРАЕВЕДЕНИЕ\5. Курская область в годы Великой Отечественной войны\5. Освобождение. Курская битва\Приложение 2. Фото\Карта. Курская би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2022-2023 уч. г\СБОРНИК. КРАЕВЕДЕНИЕ\5. Курская область в годы Великой Отечественной войны\5. Освобождение. Курская битва\Приложение 2. Фото\Карта. Курская битв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>Курский выступ приобрел очень большое опе</w:t>
      </w:r>
      <w:r>
        <w:rPr>
          <w:rFonts w:ascii="Times New Roman" w:hAnsi="Times New Roman" w:cs="Times New Roman"/>
          <w:sz w:val="28"/>
          <w:szCs w:val="24"/>
        </w:rPr>
        <w:softHyphen/>
        <w:t>ративное значение. Весной 1943 года он сковы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вал </w:t>
      </w:r>
      <w:proofErr w:type="gramStart"/>
      <w:r>
        <w:rPr>
          <w:rFonts w:ascii="Times New Roman" w:hAnsi="Times New Roman" w:cs="Times New Roman"/>
          <w:sz w:val="28"/>
          <w:szCs w:val="24"/>
        </w:rPr>
        <w:t>Орловскую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Белгородско</w:t>
      </w:r>
      <w:proofErr w:type="spellEnd"/>
      <w:r>
        <w:rPr>
          <w:rFonts w:ascii="Times New Roman" w:hAnsi="Times New Roman" w:cs="Times New Roman"/>
          <w:sz w:val="28"/>
          <w:szCs w:val="24"/>
        </w:rPr>
        <w:t>-Харьковскую груп</w:t>
      </w:r>
      <w:r>
        <w:rPr>
          <w:rFonts w:ascii="Times New Roman" w:hAnsi="Times New Roman" w:cs="Times New Roman"/>
          <w:sz w:val="28"/>
          <w:szCs w:val="24"/>
        </w:rPr>
        <w:softHyphen/>
        <w:t>пировки гитлеровцев.</w:t>
      </w:r>
      <w:r>
        <w:rPr>
          <w:rFonts w:ascii="Times New Roman" w:hAnsi="Times New Roman" w:cs="Times New Roman"/>
          <w:noProof/>
          <w:sz w:val="28"/>
        </w:rPr>
        <w:t xml:space="preserve"> 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естественным было стремление гер</w:t>
      </w:r>
      <w:r>
        <w:rPr>
          <w:rFonts w:ascii="Times New Roman" w:hAnsi="Times New Roman" w:cs="Times New Roman"/>
          <w:sz w:val="28"/>
          <w:szCs w:val="24"/>
        </w:rPr>
        <w:softHyphen/>
        <w:t>манского командования выровнять линию фрон</w:t>
      </w:r>
      <w:r>
        <w:rPr>
          <w:rFonts w:ascii="Times New Roman" w:hAnsi="Times New Roman" w:cs="Times New Roman"/>
          <w:sz w:val="28"/>
          <w:szCs w:val="24"/>
        </w:rPr>
        <w:softHyphen/>
        <w:t>та. План наступательной операции гитлеровцев получил название «Цитадель». Он предусматри</w:t>
      </w:r>
      <w:r>
        <w:rPr>
          <w:rFonts w:ascii="Times New Roman" w:hAnsi="Times New Roman" w:cs="Times New Roman"/>
          <w:sz w:val="28"/>
          <w:szCs w:val="24"/>
        </w:rPr>
        <w:softHyphen/>
        <w:t>вал осуществление двух ударов на Курск: из рай</w:t>
      </w:r>
      <w:r>
        <w:rPr>
          <w:rFonts w:ascii="Times New Roman" w:hAnsi="Times New Roman" w:cs="Times New Roman"/>
          <w:sz w:val="28"/>
          <w:szCs w:val="24"/>
        </w:rPr>
        <w:softHyphen/>
        <w:t>она Орла на юг и из района Харькова—Белгоро</w:t>
      </w:r>
      <w:r>
        <w:rPr>
          <w:rFonts w:ascii="Times New Roman" w:hAnsi="Times New Roman" w:cs="Times New Roman"/>
          <w:sz w:val="28"/>
          <w:szCs w:val="24"/>
        </w:rPr>
        <w:softHyphen/>
        <w:t>да на север. В результате этих ударов гитлеров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цы предполагали окружить и </w:t>
      </w:r>
    </w:p>
    <w:p w:rsidR="00F7574D" w:rsidRDefault="00F7574D" w:rsidP="00F7574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(Ссылка на фото: </w:t>
      </w:r>
      <w:hyperlink r:id="rId13" w:history="1">
        <w:r>
          <w:rPr>
            <w:rStyle w:val="a3"/>
            <w:rFonts w:ascii="Times New Roman" w:hAnsi="Times New Roman" w:cs="Times New Roman"/>
          </w:rPr>
          <w:t>http://ispu.ru/files/u2/book/history/15tema15/karti15/kursk_files/image001.jpg</w:t>
        </w:r>
      </w:hyperlink>
      <w:proofErr w:type="gramEnd"/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уничтожить вой</w:t>
      </w:r>
      <w:r>
        <w:rPr>
          <w:rFonts w:ascii="Times New Roman" w:hAnsi="Times New Roman" w:cs="Times New Roman"/>
          <w:sz w:val="28"/>
          <w:szCs w:val="24"/>
        </w:rPr>
        <w:softHyphen/>
        <w:t>ска Красной Армии в районе Курской дуги.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Советское командование приняло план измо</w:t>
      </w:r>
      <w:r>
        <w:rPr>
          <w:rFonts w:ascii="Times New Roman" w:hAnsi="Times New Roman" w:cs="Times New Roman"/>
          <w:sz w:val="28"/>
          <w:szCs w:val="24"/>
        </w:rPr>
        <w:softHyphen/>
        <w:t>тать противника в оборонительных боях, а за</w:t>
      </w:r>
      <w:r>
        <w:rPr>
          <w:rFonts w:ascii="Times New Roman" w:hAnsi="Times New Roman" w:cs="Times New Roman"/>
          <w:sz w:val="28"/>
          <w:szCs w:val="24"/>
        </w:rPr>
        <w:softHyphen/>
        <w:t>тем разгромить его, предприняв мощное реши</w:t>
      </w:r>
      <w:r>
        <w:rPr>
          <w:rFonts w:ascii="Times New Roman" w:hAnsi="Times New Roman" w:cs="Times New Roman"/>
          <w:sz w:val="28"/>
          <w:szCs w:val="24"/>
        </w:rPr>
        <w:softHyphen/>
        <w:t>тельное наступление.</w:t>
      </w:r>
    </w:p>
    <w:p w:rsidR="00F7574D" w:rsidRDefault="00F7574D" w:rsidP="00F7574D">
      <w:pPr>
        <w:spacing w:line="1" w:lineRule="exact"/>
        <w:rPr>
          <w:rFonts w:ascii="Times New Roman" w:hAnsi="Times New Roman" w:cs="Times New Roman"/>
        </w:rPr>
      </w:pP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F7B5563" wp14:editId="3987B24C">
            <wp:simplePos x="0" y="0"/>
            <wp:positionH relativeFrom="column">
              <wp:posOffset>28575</wp:posOffset>
            </wp:positionH>
            <wp:positionV relativeFrom="paragraph">
              <wp:posOffset>54610</wp:posOffset>
            </wp:positionV>
            <wp:extent cx="2717800" cy="1935480"/>
            <wp:effectExtent l="0" t="0" r="6350" b="7620"/>
            <wp:wrapTight wrapText="bothSides">
              <wp:wrapPolygon edited="0">
                <wp:start x="0" y="0"/>
                <wp:lineTo x="0" y="21472"/>
                <wp:lineTo x="21499" y="21472"/>
                <wp:lineTo x="21499" y="0"/>
                <wp:lineTo x="0" y="0"/>
              </wp:wrapPolygon>
            </wp:wrapTight>
            <wp:docPr id="5" name="Рисунок 4" descr="Описание: Генерал армии К. К. Рокоссовский и полковник М. Ф. Иоффе у карты минных полей под Понырями. Июль 194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нерал армии К. К. Рокоссовский и полковник М. Ф. Иоффе у карты минных полей под Понырями. Июль 1943 г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>Обе воюющие стороны сознавали сложность и важность предстоящего столкновения на Кур</w:t>
      </w:r>
      <w:r>
        <w:rPr>
          <w:rFonts w:ascii="Times New Roman" w:hAnsi="Times New Roman" w:cs="Times New Roman"/>
          <w:sz w:val="28"/>
          <w:szCs w:val="24"/>
        </w:rPr>
        <w:softHyphen/>
        <w:t>ской дуге. Требовалась особая, основательная под</w:t>
      </w:r>
      <w:r>
        <w:rPr>
          <w:rFonts w:ascii="Times New Roman" w:hAnsi="Times New Roman" w:cs="Times New Roman"/>
          <w:sz w:val="28"/>
          <w:szCs w:val="24"/>
        </w:rPr>
        <w:softHyphen/>
        <w:t>готовка к боям.</w:t>
      </w:r>
    </w:p>
    <w:p w:rsidR="00F7574D" w:rsidRDefault="00B020AA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14B0" wp14:editId="3B079D52">
                <wp:simplePos x="0" y="0"/>
                <wp:positionH relativeFrom="column">
                  <wp:posOffset>25400</wp:posOffset>
                </wp:positionH>
                <wp:positionV relativeFrom="paragraph">
                  <wp:posOffset>428625</wp:posOffset>
                </wp:positionV>
                <wp:extent cx="2735580" cy="632460"/>
                <wp:effectExtent l="0" t="0" r="762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pStyle w:val="1"/>
                              <w:shd w:val="clear" w:color="auto" w:fill="auto"/>
                              <w:spacing w:line="28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_GoBack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Генерал армии К.К. Рокоссовский и полковник М.Ф. Иоффе у карты </w:t>
                            </w:r>
                          </w:p>
                          <w:p w:rsidR="00F7574D" w:rsidRDefault="00F7574D" w:rsidP="00F7574D">
                            <w:pPr>
                              <w:pStyle w:val="1"/>
                              <w:shd w:val="clear" w:color="auto" w:fill="auto"/>
                              <w:spacing w:line="28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минных полей под Понырями. Июль 1943г. </w:t>
                            </w:r>
                          </w:p>
                          <w:bookmarkEnd w:id="2"/>
                          <w:p w:rsidR="00F7574D" w:rsidRDefault="00F7574D" w:rsidP="00F7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pt;margin-top:33.75pt;width:215.4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j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" stroked="f">
                <v:textbox>
                  <w:txbxContent>
                    <w:p w:rsidR="00F7574D" w:rsidRDefault="00F7574D" w:rsidP="00F7574D">
                      <w:pPr>
                        <w:pStyle w:val="1"/>
                        <w:shd w:val="clear" w:color="auto" w:fill="auto"/>
                        <w:spacing w:line="28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3" w:name="_GoBack"/>
                      <w:r>
                        <w:rPr>
                          <w:rFonts w:ascii="Times New Roman" w:hAnsi="Times New Roman" w:cs="Times New Roman"/>
                        </w:rPr>
                        <w:t xml:space="preserve">Генерал армии К.К. Рокоссовский и полковник М.Ф. Иоффе у карты </w:t>
                      </w:r>
                    </w:p>
                    <w:p w:rsidR="00F7574D" w:rsidRDefault="00F7574D" w:rsidP="00F7574D">
                      <w:pPr>
                        <w:pStyle w:val="1"/>
                        <w:shd w:val="clear" w:color="auto" w:fill="auto"/>
                        <w:spacing w:line="28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минных полей под Понырями. Июль 1943г. </w:t>
                      </w:r>
                    </w:p>
                    <w:bookmarkEnd w:id="3"/>
                    <w:p w:rsidR="00F7574D" w:rsidRDefault="00F7574D" w:rsidP="00F7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74D">
        <w:rPr>
          <w:rFonts w:ascii="Times New Roman" w:hAnsi="Times New Roman" w:cs="Times New Roman"/>
          <w:sz w:val="28"/>
          <w:szCs w:val="24"/>
        </w:rPr>
        <w:t xml:space="preserve">Советское командование </w:t>
      </w:r>
      <w:r w:rsidR="00F7574D">
        <w:rPr>
          <w:rFonts w:ascii="Times New Roman" w:hAnsi="Times New Roman" w:cs="Times New Roman"/>
          <w:sz w:val="28"/>
          <w:szCs w:val="24"/>
        </w:rPr>
        <w:lastRenderedPageBreak/>
        <w:t>подготовило глубокую и мощную оборону. Перевес сил был на стороне Красной Армии: на Центральном и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Воронеж</w:t>
      </w:r>
      <w:r>
        <w:rPr>
          <w:rFonts w:ascii="Times New Roman" w:hAnsi="Times New Roman" w:cs="Times New Roman"/>
          <w:sz w:val="28"/>
          <w:szCs w:val="24"/>
        </w:rPr>
        <w:softHyphen/>
        <w:t>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фронтах находилось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свыше 1,3 млн. бой</w:t>
      </w:r>
      <w:r>
        <w:rPr>
          <w:rFonts w:ascii="Times New Roman" w:hAnsi="Times New Roman" w:cs="Times New Roman"/>
          <w:sz w:val="28"/>
          <w:szCs w:val="24"/>
        </w:rPr>
        <w:softHyphen/>
        <w:t>цов и офицеров, более</w:t>
      </w:r>
    </w:p>
    <w:p w:rsidR="00F7574D" w:rsidRDefault="00F7574D" w:rsidP="00F7574D">
      <w:pPr>
        <w:pStyle w:val="1"/>
        <w:shd w:val="clear" w:color="auto" w:fill="auto"/>
        <w:spacing w:line="28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>(</w:t>
      </w:r>
      <w:hyperlink r:id="rId15" w:history="1">
        <w:r>
          <w:rPr>
            <w:rStyle w:val="a3"/>
            <w:rFonts w:ascii="Times New Roman" w:hAnsi="Times New Roman" w:cs="Times New Roman"/>
          </w:rPr>
          <w:t>https://cdn.regnum.ru/uploads/pictures/news/2020/06/18/regnum_picture_15925109564799664_big.jpg</w:t>
        </w:r>
      </w:hyperlink>
      <w:r>
        <w:t>)</w:t>
      </w:r>
    </w:p>
    <w:p w:rsidR="00F7574D" w:rsidRDefault="00F7574D" w:rsidP="00F7574D">
      <w:pPr>
        <w:pStyle w:val="1"/>
        <w:shd w:val="clear" w:color="auto" w:fill="auto"/>
        <w:spacing w:line="28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 тысяч орудий и мино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метов, более 3 400 танков и самоходных </w:t>
      </w:r>
      <w:proofErr w:type="spellStart"/>
      <w:r>
        <w:rPr>
          <w:rFonts w:ascii="Times New Roman" w:hAnsi="Times New Roman" w:cs="Times New Roman"/>
          <w:sz w:val="28"/>
          <w:szCs w:val="24"/>
        </w:rPr>
        <w:t>артустановок</w:t>
      </w:r>
      <w:proofErr w:type="spellEnd"/>
      <w:r>
        <w:rPr>
          <w:rFonts w:ascii="Times New Roman" w:hAnsi="Times New Roman" w:cs="Times New Roman"/>
          <w:sz w:val="28"/>
          <w:szCs w:val="24"/>
        </w:rPr>
        <w:t>, почти 2 200 самолетов.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Восточнее Курского выступа сосредоточились резервные войска Степного фронта.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22 часа 4 июля 1943 года группа разведчи</w:t>
      </w:r>
      <w:r>
        <w:rPr>
          <w:rFonts w:ascii="Times New Roman" w:hAnsi="Times New Roman" w:cs="Times New Roman"/>
          <w:sz w:val="28"/>
          <w:szCs w:val="24"/>
        </w:rPr>
        <w:softHyphen/>
        <w:t>ков Центрального фронта, проникнув в располо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жение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противника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южнее села Тагино, завязала бой, в ходе которого был взят пленный. Он и показал, что гитлеровские войска приведены в боевую готовность и 5 июля в 3 часа утра после короткой артподготовки перейдут в решитель</w:t>
      </w:r>
      <w:r>
        <w:rPr>
          <w:rFonts w:ascii="Times New Roman" w:hAnsi="Times New Roman" w:cs="Times New Roman"/>
          <w:sz w:val="28"/>
          <w:szCs w:val="24"/>
        </w:rPr>
        <w:softHyphen/>
        <w:t>ное наступление на орловско-курском направле</w:t>
      </w:r>
      <w:r>
        <w:rPr>
          <w:rFonts w:ascii="Times New Roman" w:hAnsi="Times New Roman" w:cs="Times New Roman"/>
          <w:sz w:val="28"/>
          <w:szCs w:val="24"/>
        </w:rPr>
        <w:softHyphen/>
        <w:t>нии. Одновременно начнется наступление на Курск с юга, со стороны Белгорода.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целью срыва планов неприятеля командо</w:t>
      </w:r>
      <w:r>
        <w:rPr>
          <w:rFonts w:ascii="Times New Roman" w:hAnsi="Times New Roman" w:cs="Times New Roman"/>
          <w:sz w:val="28"/>
          <w:szCs w:val="24"/>
        </w:rPr>
        <w:softHyphen/>
        <w:t>вание Красной Армии решило предпринять тща</w:t>
      </w:r>
      <w:r>
        <w:rPr>
          <w:rFonts w:ascii="Times New Roman" w:hAnsi="Times New Roman" w:cs="Times New Roman"/>
          <w:sz w:val="28"/>
          <w:szCs w:val="24"/>
        </w:rPr>
        <w:softHyphen/>
        <w:t>тельно спланированную контрподготовку.</w:t>
      </w:r>
    </w:p>
    <w:p w:rsidR="00F7574D" w:rsidRDefault="00F7574D" w:rsidP="00F7574D">
      <w:pPr>
        <w:pStyle w:val="1"/>
        <w:shd w:val="clear" w:color="auto" w:fill="auto"/>
        <w:spacing w:line="2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Она началась в 2 часа 20 минут 5 июля в поло</w:t>
      </w:r>
      <w:r>
        <w:rPr>
          <w:rFonts w:ascii="Times New Roman" w:hAnsi="Times New Roman" w:cs="Times New Roman"/>
          <w:sz w:val="28"/>
          <w:szCs w:val="24"/>
        </w:rPr>
        <w:softHyphen/>
        <w:t>се войск Центрального и Воронежского фронтов. Полтора часа поливали они свинцом немецкие войска, занявшие исходные позиции для наступ</w:t>
      </w:r>
      <w:r>
        <w:rPr>
          <w:rFonts w:ascii="Times New Roman" w:hAnsi="Times New Roman" w:cs="Times New Roman"/>
          <w:sz w:val="28"/>
          <w:szCs w:val="24"/>
        </w:rPr>
        <w:softHyphen/>
        <w:t>ления.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Гитлеровцы были ошеломлены происходящим. Велики были их потери в живой силе.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Несмотря на урон и нарушенную связь, утром 5 </w:t>
      </w:r>
      <w:proofErr w:type="gramStart"/>
      <w:r>
        <w:rPr>
          <w:rFonts w:ascii="Times New Roman" w:hAnsi="Times New Roman" w:cs="Times New Roman"/>
          <w:sz w:val="28"/>
          <w:szCs w:val="24"/>
        </w:rPr>
        <w:t>июля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позже намеченного на 2,5 - 3 часа гитле</w:t>
      </w:r>
      <w:r>
        <w:rPr>
          <w:rFonts w:ascii="Times New Roman" w:hAnsi="Times New Roman" w:cs="Times New Roman"/>
          <w:sz w:val="28"/>
          <w:szCs w:val="24"/>
        </w:rPr>
        <w:softHyphen/>
        <w:t>ровцы приступили к осуществлению операции «Цитадель».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Северном фасе Курской дуги, где держали оборону войска Центрального фронта, гитлеров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ские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полчища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обрушили главный удар в направ</w:t>
      </w:r>
      <w:r>
        <w:rPr>
          <w:rFonts w:ascii="Times New Roman" w:hAnsi="Times New Roman" w:cs="Times New Roman"/>
          <w:sz w:val="28"/>
          <w:szCs w:val="24"/>
        </w:rPr>
        <w:softHyphen/>
        <w:t>лении Ольховатки. На 50-километровом участке фронта противник развернул девять дивизий, в том числе две танковых.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Главную ударную силу составляли отдельные роты и батальоны тяжелых танков «тигр» и сверх</w:t>
      </w:r>
      <w:r>
        <w:rPr>
          <w:rFonts w:ascii="Times New Roman" w:hAnsi="Times New Roman" w:cs="Times New Roman"/>
          <w:sz w:val="28"/>
          <w:szCs w:val="24"/>
        </w:rPr>
        <w:softHyphen/>
        <w:t>тяжелых самоходных орудий «</w:t>
      </w:r>
      <w:proofErr w:type="spellStart"/>
      <w:r>
        <w:rPr>
          <w:rFonts w:ascii="Times New Roman" w:hAnsi="Times New Roman" w:cs="Times New Roman"/>
          <w:sz w:val="28"/>
          <w:szCs w:val="24"/>
        </w:rPr>
        <w:t>фердинанд</w:t>
      </w:r>
      <w:proofErr w:type="spellEnd"/>
      <w:r>
        <w:rPr>
          <w:rFonts w:ascii="Times New Roman" w:hAnsi="Times New Roman" w:cs="Times New Roman"/>
          <w:sz w:val="28"/>
          <w:szCs w:val="24"/>
        </w:rPr>
        <w:t>». Вый</w:t>
      </w:r>
      <w:r>
        <w:rPr>
          <w:rFonts w:ascii="Times New Roman" w:hAnsi="Times New Roman" w:cs="Times New Roman"/>
          <w:sz w:val="28"/>
          <w:szCs w:val="24"/>
        </w:rPr>
        <w:softHyphen/>
        <w:t>дя на передний край советских войск, они от</w:t>
      </w:r>
      <w:r>
        <w:rPr>
          <w:rFonts w:ascii="Times New Roman" w:hAnsi="Times New Roman" w:cs="Times New Roman"/>
          <w:sz w:val="28"/>
          <w:szCs w:val="24"/>
        </w:rPr>
        <w:softHyphen/>
        <w:t>крыли прицельный огонь, под прикрытием ко</w:t>
      </w:r>
      <w:r>
        <w:rPr>
          <w:rFonts w:ascii="Times New Roman" w:hAnsi="Times New Roman" w:cs="Times New Roman"/>
          <w:sz w:val="28"/>
          <w:szCs w:val="24"/>
        </w:rPr>
        <w:softHyphen/>
        <w:t>торого средние и легкие танки устремились в атаку.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F8ADE0A" wp14:editId="0D75173A">
            <wp:simplePos x="0" y="0"/>
            <wp:positionH relativeFrom="column">
              <wp:posOffset>28575</wp:posOffset>
            </wp:positionH>
            <wp:positionV relativeFrom="paragraph">
              <wp:posOffset>35560</wp:posOffset>
            </wp:positionV>
            <wp:extent cx="302895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64" y="21321"/>
                <wp:lineTo x="21464" y="0"/>
                <wp:lineTo x="0" y="0"/>
              </wp:wrapPolygon>
            </wp:wrapTight>
            <wp:docPr id="6" name="Рисунок 7" descr="Описание: https://cdn.regnum.ru/uploads/pictures/news/2020/06/18/regnum_picture_159251229195780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cdn.regnum.ru/uploads/pictures/news/2020/06/18/regnum_picture_1592512291957800_bi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Однако эта массированная атака была отбита. В 8 часов утра после повторной артподготовки враг предпринял новую атаку.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Развернулись тяжелые бои за главную полосу нашей обороны. </w:t>
      </w:r>
      <w:proofErr w:type="gramStart"/>
      <w:r>
        <w:rPr>
          <w:rFonts w:ascii="Times New Roman" w:hAnsi="Times New Roman" w:cs="Times New Roman"/>
          <w:sz w:val="28"/>
          <w:szCs w:val="24"/>
        </w:rPr>
        <w:t>Ожесточенное сопротивление оказывали врагу подразделения 13-й армии (командующий — ге</w:t>
      </w:r>
      <w:r>
        <w:rPr>
          <w:rFonts w:ascii="Times New Roman" w:hAnsi="Times New Roman" w:cs="Times New Roman"/>
          <w:sz w:val="28"/>
          <w:szCs w:val="24"/>
        </w:rPr>
        <w:softHyphen/>
        <w:t>нерал</w:t>
      </w:r>
      <w:proofErr w:type="gramEnd"/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8CDA2" wp14:editId="4CC59738">
                <wp:simplePos x="0" y="0"/>
                <wp:positionH relativeFrom="column">
                  <wp:posOffset>62865</wp:posOffset>
                </wp:positionH>
                <wp:positionV relativeFrom="paragraph">
                  <wp:posOffset>15240</wp:posOffset>
                </wp:positionV>
                <wp:extent cx="2964180" cy="411480"/>
                <wp:effectExtent l="0" t="0" r="1905" b="190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Расчёт советского орудия ЗиС-3 в готовности к бою на Курской дуге. Август 1943 года</w:t>
                            </w:r>
                          </w:p>
                          <w:p w:rsidR="00F7574D" w:rsidRDefault="00F7574D" w:rsidP="00F7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.95pt;margin-top:1.2pt;width:233.4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" stroked="f">
                <v:textbox>
                  <w:txbxContent>
                    <w:p w:rsidR="00F7574D" w:rsidRDefault="00F7574D" w:rsidP="00F7574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Расчёт советского орудия ЗиС-3 в готовности к бою на Курской дуге. Август 1943 года</w:t>
                      </w:r>
                    </w:p>
                    <w:p w:rsidR="00F7574D" w:rsidRDefault="00F7574D" w:rsidP="00F7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Н.П.Пухов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Исключительное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мужество и героизм проявляли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hyperlink r:id="rId17" w:history="1">
        <w:r>
          <w:rPr>
            <w:rStyle w:val="a3"/>
            <w:rFonts w:ascii="Times New Roman" w:hAnsi="Times New Roman" w:cs="Times New Roman"/>
          </w:rPr>
          <w:t>https://cdn.regnum.ru/uploads/pictures/news/2020/06/18/regnum_picture_1592512291957800_big.jpg</w:t>
        </w:r>
      </w:hyperlink>
      <w:r>
        <w:t>)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красноармейцы. Среди особо </w:t>
      </w:r>
      <w:proofErr w:type="gramStart"/>
      <w:r>
        <w:rPr>
          <w:rFonts w:ascii="Times New Roman" w:hAnsi="Times New Roman" w:cs="Times New Roman"/>
          <w:sz w:val="28"/>
          <w:szCs w:val="24"/>
        </w:rPr>
        <w:t>отличившихся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были как опытные воины, так и молодежь. Куряне Дмитрий Павлович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Медвед</w:t>
      </w:r>
      <w:r>
        <w:rPr>
          <w:rFonts w:ascii="Times New Roman" w:hAnsi="Times New Roman" w:cs="Times New Roman"/>
          <w:sz w:val="28"/>
          <w:szCs w:val="24"/>
        </w:rPr>
        <w:softHyphen/>
        <w:t>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Михаил Петрович Фомин, Иван Васильевич Стародубцев за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неполных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четыре месяца пребы</w:t>
      </w:r>
      <w:r>
        <w:rPr>
          <w:rFonts w:ascii="Times New Roman" w:hAnsi="Times New Roman" w:cs="Times New Roman"/>
          <w:sz w:val="28"/>
          <w:szCs w:val="24"/>
        </w:rPr>
        <w:softHyphen/>
        <w:t>вания в армии так овладели боевым мастерст</w:t>
      </w:r>
      <w:r>
        <w:rPr>
          <w:rFonts w:ascii="Times New Roman" w:hAnsi="Times New Roman" w:cs="Times New Roman"/>
          <w:sz w:val="28"/>
          <w:szCs w:val="24"/>
        </w:rPr>
        <w:softHyphen/>
        <w:t>вом, что тремя снарядами подбили два вражеских танка, а затем четырьмя снарядами подожгли еще два танка противника.</w:t>
      </w:r>
    </w:p>
    <w:p w:rsidR="00F7574D" w:rsidRDefault="00F7574D" w:rsidP="00F7574D">
      <w:pPr>
        <w:pStyle w:val="1"/>
        <w:shd w:val="clear" w:color="auto" w:fill="auto"/>
        <w:spacing w:line="276" w:lineRule="auto"/>
        <w:ind w:firstLine="31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7 </w:t>
      </w:r>
      <w:r>
        <w:rPr>
          <w:rFonts w:ascii="Times New Roman" w:hAnsi="Times New Roman" w:cs="Times New Roman"/>
          <w:sz w:val="28"/>
          <w:szCs w:val="24"/>
        </w:rPr>
        <w:t>июля противник предпринял пять атак, из</w:t>
      </w:r>
      <w:r>
        <w:rPr>
          <w:rFonts w:ascii="Times New Roman" w:hAnsi="Times New Roman" w:cs="Times New Roman"/>
          <w:sz w:val="28"/>
          <w:szCs w:val="24"/>
        </w:rPr>
        <w:softHyphen/>
        <w:t>брав направлением главного удара железнодо</w:t>
      </w:r>
      <w:r>
        <w:rPr>
          <w:rFonts w:ascii="Times New Roman" w:hAnsi="Times New Roman" w:cs="Times New Roman"/>
          <w:sz w:val="28"/>
          <w:szCs w:val="24"/>
        </w:rPr>
        <w:softHyphen/>
        <w:t>рожную станцию Поныри как важный стратеги</w:t>
      </w:r>
      <w:r>
        <w:rPr>
          <w:rFonts w:ascii="Times New Roman" w:hAnsi="Times New Roman" w:cs="Times New Roman"/>
          <w:sz w:val="28"/>
          <w:szCs w:val="24"/>
        </w:rPr>
        <w:softHyphen/>
        <w:t>ческий узел во второй полосе обороны русских.</w:t>
      </w:r>
    </w:p>
    <w:p w:rsidR="00F7574D" w:rsidRDefault="00F7574D" w:rsidP="00F7574D">
      <w:pPr>
        <w:pStyle w:val="1"/>
        <w:shd w:val="clear" w:color="auto" w:fill="auto"/>
        <w:tabs>
          <w:tab w:val="left" w:pos="548"/>
        </w:tabs>
        <w:ind w:firstLine="31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 июля ни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ольховатском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направлении, ни в районе Понырей бои не ослабели.</w:t>
      </w:r>
    </w:p>
    <w:p w:rsidR="00F7574D" w:rsidRDefault="00F7574D" w:rsidP="00F7574D">
      <w:pPr>
        <w:pStyle w:val="1"/>
        <w:shd w:val="clear" w:color="auto" w:fill="auto"/>
        <w:tabs>
          <w:tab w:val="left" w:pos="548"/>
        </w:tabs>
        <w:ind w:firstLine="31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Северо-западнее Ольховатки стояли насмерть бойцы 3-й истребительной бригады (полковник В. Н. </w:t>
      </w:r>
      <w:proofErr w:type="gramStart"/>
      <w:r>
        <w:rPr>
          <w:rFonts w:ascii="Times New Roman" w:hAnsi="Times New Roman" w:cs="Times New Roman"/>
          <w:sz w:val="28"/>
          <w:szCs w:val="24"/>
        </w:rPr>
        <w:t>Рукосуев</w:t>
      </w:r>
      <w:proofErr w:type="gramEnd"/>
      <w:r>
        <w:rPr>
          <w:rFonts w:ascii="Times New Roman" w:hAnsi="Times New Roman" w:cs="Times New Roman"/>
          <w:sz w:val="28"/>
          <w:szCs w:val="24"/>
        </w:rPr>
        <w:t>). За четыре дня они отбили 20 атак противника и уничтожили 146 фашистских танков.</w:t>
      </w:r>
    </w:p>
    <w:p w:rsidR="00F7574D" w:rsidRDefault="00F7574D" w:rsidP="00F7574D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Оборону Понырей героически осуществляли бойцы 307-й стрелковой дивизии (генерал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М.А.Еншин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:rsidR="00F7574D" w:rsidRDefault="00F7574D" w:rsidP="00F7574D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9 июля в сражение были введены почти все силы ударной группировки противника, но сла</w:t>
      </w:r>
      <w:r>
        <w:rPr>
          <w:rFonts w:ascii="Times New Roman" w:hAnsi="Times New Roman" w:cs="Times New Roman"/>
          <w:sz w:val="28"/>
          <w:szCs w:val="24"/>
        </w:rPr>
        <w:softHyphen/>
        <w:t>бые места в советской обороне гитлеровцы так и не нашли.</w:t>
      </w:r>
    </w:p>
    <w:p w:rsidR="00F7574D" w:rsidRDefault="00F7574D" w:rsidP="00F7574D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12 июля началось контрнаступление войск левого крыла Западного и Брянского фронтов. Положение гитлеровской группировки в районе Орла резко обострилось.</w:t>
      </w:r>
    </w:p>
    <w:p w:rsidR="00F7574D" w:rsidRDefault="00F7574D" w:rsidP="00F7574D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Южном фасе Курской дуги враг первона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чально устремился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4"/>
        </w:rPr>
        <w:t>. Огонь тысяч ору</w:t>
      </w:r>
      <w:r>
        <w:rPr>
          <w:rFonts w:ascii="Times New Roman" w:hAnsi="Times New Roman" w:cs="Times New Roman"/>
          <w:sz w:val="28"/>
          <w:szCs w:val="24"/>
        </w:rPr>
        <w:softHyphen/>
        <w:t>дий и минометов был обрушен на позиции на</w:t>
      </w:r>
      <w:r>
        <w:rPr>
          <w:rFonts w:ascii="Times New Roman" w:hAnsi="Times New Roman" w:cs="Times New Roman"/>
          <w:sz w:val="28"/>
          <w:szCs w:val="24"/>
        </w:rPr>
        <w:softHyphen/>
        <w:t>ших войск в 6 часов утра 5 июля. В течение пяти дней боев фашистам удалось потеснить нашу оборону на 30—35 километров.</w:t>
      </w:r>
    </w:p>
    <w:p w:rsidR="00F7574D" w:rsidRDefault="00F7574D" w:rsidP="00F7574D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Войска Воронежского фронта (генерал Н. Ф. Ватутин) проявили неслыханное мужество и геро</w:t>
      </w:r>
      <w:r>
        <w:rPr>
          <w:rFonts w:ascii="Times New Roman" w:hAnsi="Times New Roman" w:cs="Times New Roman"/>
          <w:sz w:val="28"/>
          <w:szCs w:val="24"/>
        </w:rPr>
        <w:softHyphen/>
        <w:t>изм. Главный удар гитлеровцев на Южном фасе Курской дуги с честью выдержала 6-я гвардейс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кая армия (генерал 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М.Чистяков</w:t>
      </w:r>
      <w:proofErr w:type="spellEnd"/>
      <w:r>
        <w:rPr>
          <w:rFonts w:ascii="Times New Roman" w:hAnsi="Times New Roman" w:cs="Times New Roman"/>
          <w:sz w:val="28"/>
          <w:szCs w:val="24"/>
        </w:rPr>
        <w:t>). Беспример</w:t>
      </w:r>
      <w:r>
        <w:rPr>
          <w:rFonts w:ascii="Times New Roman" w:hAnsi="Times New Roman" w:cs="Times New Roman"/>
          <w:sz w:val="28"/>
          <w:szCs w:val="24"/>
        </w:rPr>
        <w:softHyphen/>
        <w:t>ный ночной марш в условиях боев оперативно совершила 1-я гвардейская танковая армия (ге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нерал М. Е. Катуков). Из района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Обояни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она переместилась в район Яковлева, где с 6 июля вступила в соприкосновение с танками против</w:t>
      </w:r>
      <w:r>
        <w:rPr>
          <w:rFonts w:ascii="Times New Roman" w:hAnsi="Times New Roman" w:cs="Times New Roman"/>
          <w:sz w:val="28"/>
          <w:szCs w:val="24"/>
        </w:rPr>
        <w:softHyphen/>
        <w:t>ника.</w:t>
      </w:r>
    </w:p>
    <w:p w:rsidR="00F7574D" w:rsidRDefault="00F7574D" w:rsidP="00F7574D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добившись успеха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обоянском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направле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нии, гитлеровцы нащупали </w:t>
      </w:r>
      <w:r>
        <w:rPr>
          <w:rFonts w:ascii="Times New Roman" w:hAnsi="Times New Roman" w:cs="Times New Roman"/>
          <w:sz w:val="28"/>
          <w:szCs w:val="24"/>
        </w:rPr>
        <w:lastRenderedPageBreak/>
        <w:t>уязвимый участок в советской обороне и предприняли обходной ма</w:t>
      </w:r>
      <w:r>
        <w:rPr>
          <w:rFonts w:ascii="Times New Roman" w:hAnsi="Times New Roman" w:cs="Times New Roman"/>
          <w:sz w:val="28"/>
          <w:szCs w:val="24"/>
        </w:rPr>
        <w:softHyphen/>
        <w:t>невр, чтобы через Прохоровку кружным путем прорваться к Курску. Здесь в ударной груп</w:t>
      </w:r>
      <w:r>
        <w:rPr>
          <w:rFonts w:ascii="Times New Roman" w:hAnsi="Times New Roman" w:cs="Times New Roman"/>
          <w:sz w:val="28"/>
          <w:szCs w:val="24"/>
        </w:rPr>
        <w:softHyphen/>
        <w:t>пировке было задействовано до 700 фашистских танков.</w:t>
      </w:r>
    </w:p>
    <w:p w:rsidR="00F7574D" w:rsidRDefault="00F7574D" w:rsidP="00F7574D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Однако в противовес противнику умело дей</w:t>
      </w:r>
      <w:r>
        <w:rPr>
          <w:rFonts w:ascii="Times New Roman" w:hAnsi="Times New Roman" w:cs="Times New Roman"/>
          <w:sz w:val="28"/>
          <w:szCs w:val="24"/>
        </w:rPr>
        <w:softHyphen/>
        <w:t>ствовали свежие силы советской армии: 5-я гвар</w:t>
      </w:r>
      <w:r>
        <w:rPr>
          <w:rFonts w:ascii="Times New Roman" w:hAnsi="Times New Roman" w:cs="Times New Roman"/>
          <w:sz w:val="28"/>
          <w:szCs w:val="24"/>
        </w:rPr>
        <w:softHyphen/>
        <w:t>дейская танковая армия (генерал П. А. Ротмист</w:t>
      </w:r>
      <w:r>
        <w:rPr>
          <w:rFonts w:ascii="Times New Roman" w:hAnsi="Times New Roman" w:cs="Times New Roman"/>
          <w:sz w:val="28"/>
          <w:szCs w:val="24"/>
        </w:rPr>
        <w:softHyphen/>
        <w:t>ров) и 5-я гвардейская общевойсковая армия (ге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нерал А.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4"/>
        </w:rPr>
        <w:t>), оперативно переброшенные в «горячую точку» из резерва Ставки Верховно</w:t>
      </w:r>
      <w:r>
        <w:rPr>
          <w:rFonts w:ascii="Times New Roman" w:hAnsi="Times New Roman" w:cs="Times New Roman"/>
          <w:sz w:val="28"/>
          <w:szCs w:val="24"/>
        </w:rPr>
        <w:softHyphen/>
        <w:t>го Главнокомандования.</w:t>
      </w:r>
    </w:p>
    <w:p w:rsidR="00F7574D" w:rsidRDefault="00F7574D" w:rsidP="00F7574D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совершенно внезапно для противника 12 июля советские войска предприняли мощное и стремительное наступление.</w:t>
      </w:r>
    </w:p>
    <w:p w:rsidR="00F7574D" w:rsidRDefault="00F7574D" w:rsidP="00F7574D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этот день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Прохоровском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поле разверну</w:t>
      </w:r>
      <w:r>
        <w:rPr>
          <w:rFonts w:ascii="Times New Roman" w:hAnsi="Times New Roman" w:cs="Times New Roman"/>
          <w:sz w:val="28"/>
          <w:szCs w:val="24"/>
        </w:rPr>
        <w:softHyphen/>
        <w:t>лось крупнейшее в истории человечества танко</w:t>
      </w:r>
      <w:r>
        <w:rPr>
          <w:rFonts w:ascii="Times New Roman" w:hAnsi="Times New Roman" w:cs="Times New Roman"/>
          <w:sz w:val="28"/>
          <w:szCs w:val="24"/>
        </w:rPr>
        <w:softHyphen/>
        <w:t>вое сражение. С обеих сторон в бой было введе</w:t>
      </w:r>
      <w:r>
        <w:rPr>
          <w:rFonts w:ascii="Times New Roman" w:hAnsi="Times New Roman" w:cs="Times New Roman"/>
          <w:sz w:val="28"/>
          <w:szCs w:val="24"/>
        </w:rPr>
        <w:softHyphen/>
        <w:t>но около 1200 танков.</w:t>
      </w:r>
    </w:p>
    <w:p w:rsidR="00F7574D" w:rsidRDefault="00F7574D" w:rsidP="00F7574D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Гитлеровцы потеряли под Прохоровкой до 400 танков. Попытка Гитлера взять под Курском реванш за Сталинград потерпела полный крах.</w:t>
      </w:r>
    </w:p>
    <w:p w:rsidR="00F7574D" w:rsidRDefault="00F7574D" w:rsidP="00F7574D">
      <w:pPr>
        <w:keepNext/>
        <w:spacing w:after="160" w:line="25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7113D" wp14:editId="686D3F74">
                <wp:simplePos x="0" y="0"/>
                <wp:positionH relativeFrom="column">
                  <wp:posOffset>893445</wp:posOffset>
                </wp:positionH>
                <wp:positionV relativeFrom="paragraph">
                  <wp:posOffset>1836420</wp:posOffset>
                </wp:positionV>
                <wp:extent cx="4236720" cy="464820"/>
                <wp:effectExtent l="0" t="0" r="3810" b="381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Диорама «Танковое сражение под Прохоровкой 12 июля 1943 г.»</w:t>
                            </w:r>
                          </w:p>
                          <w:p w:rsidR="00F7574D" w:rsidRDefault="00F7574D" w:rsidP="00F75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hyperlink r:id="rId18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sz w:val="22"/>
                                </w:rPr>
                                <w:t>http://kursk-museum.ru/wp-content/uploads/2022/08/1-1.jpg</w:t>
                              </w:r>
                            </w:hyperlink>
                          </w:p>
                          <w:p w:rsidR="00F7574D" w:rsidRDefault="00F7574D" w:rsidP="00F7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70.35pt;margin-top:144.6pt;width:333.6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R7ggIAABg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" stroked="f">
                <v:textbox>
                  <w:txbxContent>
                    <w:p w:rsidR="00F7574D" w:rsidRDefault="00F7574D" w:rsidP="00F757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Диорама «Танковое сражение под Прохоровкой 12 июля 1943 г.»</w:t>
                      </w:r>
                    </w:p>
                    <w:p w:rsidR="00F7574D" w:rsidRDefault="00F7574D" w:rsidP="00F7574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hyperlink r:id="rId19" w:history="1">
                        <w:r>
                          <w:rPr>
                            <w:rStyle w:val="a3"/>
                            <w:rFonts w:ascii="Times New Roman" w:hAnsi="Times New Roman" w:cs="Times New Roman"/>
                            <w:sz w:val="22"/>
                          </w:rPr>
                          <w:t>http://kursk-museum.ru/wp-content/uploads/2022/08/1-1.jpg</w:t>
                        </w:r>
                      </w:hyperlink>
                    </w:p>
                    <w:p w:rsidR="00F7574D" w:rsidRDefault="00F7574D" w:rsidP="00F7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kern w:val="2"/>
          <w:sz w:val="28"/>
          <w:szCs w:val="28"/>
          <w:lang w:bidi="ar-SA"/>
        </w:rPr>
        <w:drawing>
          <wp:inline distT="0" distB="0" distL="0" distR="0" wp14:anchorId="42282D5E" wp14:editId="1A613C07">
            <wp:extent cx="3819525" cy="1762125"/>
            <wp:effectExtent l="0" t="0" r="9525" b="9525"/>
            <wp:docPr id="7" name="Рисунок 11" descr="Описание: E:\2022-2023 уч. г\СБОРНИК. КРАЕВЕДЕНИЕ\5. Курская область в годы Великой Отечественной войны\5. Освобождение. Курская битва\Приложение 2. Фото\диорама Танковое сражение под Прохоровкой 12 июля 194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E:\2022-2023 уч. г\СБОРНИК. КРАЕВЕДЕНИЕ\5. Курская область в годы Великой Отечественной войны\5. Освобождение. Курская битва\Приложение 2. Фото\диорама Танковое сражение под Прохоровкой 12 июля 1943 г.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4D" w:rsidRDefault="00F7574D" w:rsidP="00F7574D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7574D" w:rsidRDefault="00F7574D" w:rsidP="00F7574D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Вслед за победой в танковом сражении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Прохоровском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поле в наступление перешли вой</w:t>
      </w:r>
      <w:r>
        <w:rPr>
          <w:rFonts w:ascii="Times New Roman" w:hAnsi="Times New Roman" w:cs="Times New Roman"/>
          <w:sz w:val="28"/>
          <w:szCs w:val="24"/>
        </w:rPr>
        <w:softHyphen/>
        <w:t>ска Центрального фронта — на орловском на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правлении, войска Воронежского, Степного и Юго-Западного фронтов —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белгородско</w:t>
      </w:r>
      <w:proofErr w:type="spellEnd"/>
      <w:r>
        <w:rPr>
          <w:rFonts w:ascii="Times New Roman" w:hAnsi="Times New Roman" w:cs="Times New Roman"/>
          <w:sz w:val="28"/>
          <w:szCs w:val="24"/>
        </w:rPr>
        <w:t>-харь</w:t>
      </w:r>
      <w:r>
        <w:rPr>
          <w:rFonts w:ascii="Times New Roman" w:hAnsi="Times New Roman" w:cs="Times New Roman"/>
          <w:sz w:val="28"/>
          <w:szCs w:val="24"/>
        </w:rPr>
        <w:softHyphen/>
        <w:t>ковском направлении.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F4899F5" wp14:editId="3F47156F">
            <wp:simplePos x="0" y="0"/>
            <wp:positionH relativeFrom="column">
              <wp:posOffset>97155</wp:posOffset>
            </wp:positionH>
            <wp:positionV relativeFrom="paragraph">
              <wp:posOffset>-516255</wp:posOffset>
            </wp:positionV>
            <wp:extent cx="248031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01" y="21286"/>
                <wp:lineTo x="21401" y="0"/>
                <wp:lineTo x="0" y="0"/>
              </wp:wrapPolygon>
            </wp:wrapTight>
            <wp:docPr id="8" name="Рисунок 2" descr="Описание: E:\2022-2023 уч. г\СБОРНИК. КРАЕВЕДЕНИЕ\5. Курская область в годы Великой Отечественной войны\5. Освобождение. Курская битва\Приложение 2. Фото\Салют в Москве в честь освобождения городов Орел и Бел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2022-2023 уч. г\СБОРНИК. КРАЕВЕДЕНИЕ\5. Курская область в годы Великой Отечественной войны\5. Освобождение. Курская битва\Приложение 2. Фото\Салют в Москве в честь освобождения городов Орел и Белгород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5 августа были освобождены города Орел и Белгород. Москва ознаменовала эти события на фронте артиллерийским салютом — первым за годы войны. 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E1D77" wp14:editId="298D256A">
                <wp:simplePos x="0" y="0"/>
                <wp:positionH relativeFrom="column">
                  <wp:posOffset>17145</wp:posOffset>
                </wp:positionH>
                <wp:positionV relativeFrom="paragraph">
                  <wp:posOffset>-45085</wp:posOffset>
                </wp:positionV>
                <wp:extent cx="2537460" cy="419100"/>
                <wp:effectExtent l="0" t="254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4D" w:rsidRDefault="00F7574D" w:rsidP="00F75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Салют в Москве в честь освобождения городов Орел и Белгород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1.35pt;margin-top:-3.55pt;width:199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jm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" stroked="f">
                <v:textbox>
                  <w:txbxContent>
                    <w:p w:rsidR="00F7574D" w:rsidRDefault="00F7574D" w:rsidP="00F757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Салют в Москве в честь освобождения городов Орел и Белгород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23 августа была одержана внуши</w:t>
      </w:r>
      <w:r>
        <w:rPr>
          <w:rFonts w:ascii="Times New Roman" w:hAnsi="Times New Roman" w:cs="Times New Roman"/>
          <w:sz w:val="28"/>
          <w:szCs w:val="24"/>
        </w:rPr>
        <w:softHyphen/>
        <w:t>тельная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победа — освобожден Харьков. </w:t>
      </w:r>
    </w:p>
    <w:p w:rsidR="00F7574D" w:rsidRDefault="00F7574D" w:rsidP="00F7574D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(Ссылка на фото: </w:t>
      </w:r>
      <w:hyperlink r:id="rId22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https://encrypted-tbn0.gstatic.com/images?q=tbn:ANd9GcRjw6KV_SKtI6o5DQIXu_a6i3cTS-Lw7FenU1RwVwwfm1bwO-LphLyab3Va8JV4zcvgQZg&amp;usqp=CAU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7574D" w:rsidRDefault="00F7574D" w:rsidP="00F7574D">
      <w:pPr>
        <w:pStyle w:val="1"/>
        <w:shd w:val="clear" w:color="auto" w:fill="auto"/>
        <w:spacing w:line="276" w:lineRule="auto"/>
        <w:ind w:firstLine="31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Так 23 августа 1943 года была завершена Курская бит</w:t>
      </w:r>
      <w:r>
        <w:rPr>
          <w:rFonts w:ascii="Times New Roman" w:hAnsi="Times New Roman" w:cs="Times New Roman"/>
          <w:sz w:val="28"/>
          <w:szCs w:val="24"/>
        </w:rPr>
        <w:softHyphen/>
        <w:t>ва. Результатом сражения был разгром 30 от</w:t>
      </w:r>
      <w:r>
        <w:rPr>
          <w:rFonts w:ascii="Times New Roman" w:hAnsi="Times New Roman" w:cs="Times New Roman"/>
          <w:sz w:val="28"/>
          <w:szCs w:val="24"/>
        </w:rPr>
        <w:softHyphen/>
        <w:t>борных гитлеровских дивизий, из них 7 танко</w:t>
      </w:r>
      <w:r>
        <w:rPr>
          <w:rFonts w:ascii="Times New Roman" w:hAnsi="Times New Roman" w:cs="Times New Roman"/>
          <w:sz w:val="28"/>
          <w:szCs w:val="24"/>
        </w:rPr>
        <w:softHyphen/>
        <w:t>вых. Противник потерял 1500 танков, более 3700 самолетов, 3000 орудий. Велики были потери в живой силе противника — свыше полумиллио</w:t>
      </w:r>
      <w:r>
        <w:rPr>
          <w:rFonts w:ascii="Times New Roman" w:hAnsi="Times New Roman" w:cs="Times New Roman"/>
          <w:sz w:val="28"/>
          <w:szCs w:val="24"/>
        </w:rPr>
        <w:softHyphen/>
        <w:t>на солдат и офицеров.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Более 100 тысяч советских солдат, сержантов, офицеров и генералов за мужество и отвагу в боях на Курской дуге удостоены орденов и меда</w:t>
      </w:r>
      <w:r>
        <w:rPr>
          <w:rFonts w:ascii="Times New Roman" w:hAnsi="Times New Roman" w:cs="Times New Roman"/>
          <w:sz w:val="28"/>
          <w:szCs w:val="24"/>
        </w:rPr>
        <w:softHyphen/>
        <w:t>лей. 180 участникам Курской битвы присвоено звание Героя Советского Союза.</w:t>
      </w:r>
      <w:proofErr w:type="gramEnd"/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Среди них наши земляки А. Е. Боровых, И. Е. Сонин, А. М. Ломакин, И. А. Конорев, Н.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Видулин</w:t>
      </w:r>
      <w:proofErr w:type="spellEnd"/>
      <w:r>
        <w:rPr>
          <w:rFonts w:ascii="Times New Roman" w:hAnsi="Times New Roman" w:cs="Times New Roman"/>
          <w:sz w:val="28"/>
          <w:szCs w:val="24"/>
        </w:rPr>
        <w:t>, Ф. П. Агеев, А. П. Лосев, И. И. Морозов.</w:t>
      </w:r>
    </w:p>
    <w:p w:rsidR="00F7574D" w:rsidRDefault="00F7574D" w:rsidP="00F7574D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Одержав победу в Курской битве, советские Вооруженные Силы развернули большое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летне</w:t>
      </w:r>
      <w:r>
        <w:rPr>
          <w:rFonts w:ascii="Times New Roman" w:hAnsi="Times New Roman" w:cs="Times New Roman"/>
          <w:sz w:val="28"/>
          <w:szCs w:val="24"/>
        </w:rPr>
        <w:softHyphen/>
        <w:t>осеннее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наступление на южном и центральном участках советско-германского фронта. В ходе этого наступления было завершено освобожде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ние Курской области. К концу августа полностью освобождены </w:t>
      </w:r>
      <w:proofErr w:type="spellStart"/>
      <w:r>
        <w:rPr>
          <w:rFonts w:ascii="Times New Roman" w:hAnsi="Times New Roman" w:cs="Times New Roman"/>
          <w:sz w:val="28"/>
          <w:szCs w:val="24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Рыльский районы, первого сентября —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Крупецкой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район. Второго сентября освобожден </w:t>
      </w:r>
      <w:proofErr w:type="spellStart"/>
      <w:r>
        <w:rPr>
          <w:rFonts w:ascii="Times New Roman" w:hAnsi="Times New Roman" w:cs="Times New Roman"/>
          <w:sz w:val="28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район.</w:t>
      </w:r>
    </w:p>
    <w:p w:rsidR="00F7574D" w:rsidRDefault="00F7574D" w:rsidP="00F7574D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Тесты для самопроверки</w:t>
      </w:r>
    </w:p>
    <w:p w:rsidR="00F7574D" w:rsidRDefault="00F7574D" w:rsidP="00F7574D">
      <w:pPr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Курская битва включала в себя три крупномасштабные операции. Какой из указанных операций не было в этот период?</w:t>
      </w:r>
    </w:p>
    <w:p w:rsidR="00F7574D" w:rsidRDefault="00F7574D" w:rsidP="00F7574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А). Курская стратегическая оборонительная операция  Б). Жиздринская операция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В). Орловская операция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Г).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Белгородско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-Харьковская операция</w:t>
      </w:r>
    </w:p>
    <w:p w:rsidR="00F7574D" w:rsidRDefault="00F7574D" w:rsidP="00F7574D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7574D" w:rsidRDefault="00F7574D" w:rsidP="00F7574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Соотнесите имя командующего и название фронта в ходе Курской битвы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::</w:t>
      </w:r>
      <w:proofErr w:type="gramEnd"/>
    </w:p>
    <w:p w:rsidR="00F7574D" w:rsidRDefault="00F7574D" w:rsidP="00F7574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F7574D" w:rsidTr="00F757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Рокоссовский К.К.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Брянский</w:t>
            </w:r>
          </w:p>
        </w:tc>
      </w:tr>
      <w:tr w:rsidR="00F7574D" w:rsidTr="00F757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Ватутин Н.Ф.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Воронежский</w:t>
            </w:r>
          </w:p>
        </w:tc>
      </w:tr>
      <w:tr w:rsidR="00F7574D" w:rsidTr="00F757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 Конев И.С.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</w:p>
        </w:tc>
      </w:tr>
      <w:tr w:rsidR="00F7574D" w:rsidTr="00F757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Соколовский В.Д.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Степной</w:t>
            </w:r>
          </w:p>
        </w:tc>
      </w:tr>
      <w:tr w:rsidR="00F7574D" w:rsidTr="00F757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Центральный</w:t>
            </w:r>
          </w:p>
        </w:tc>
      </w:tr>
    </w:tbl>
    <w:p w:rsidR="00F7574D" w:rsidRDefault="00F7574D" w:rsidP="00F7574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574D" w:rsidTr="00F757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tabs>
                <w:tab w:val="center" w:pos="1088"/>
                <w:tab w:val="right" w:pos="21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F7574D" w:rsidTr="00F757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D" w:rsidRDefault="00F757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</w:pP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Расположите события в хронологической последовательности:</w:t>
      </w: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1. Первый салют во время Великой Отечественной войны</w:t>
      </w: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2. Начало операции «Полководец Румянцев»</w:t>
      </w: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3. Освобождение г. Харьков</w:t>
      </w: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Прохоровское</w:t>
      </w:r>
      <w:proofErr w:type="spellEnd"/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сражение.</w:t>
      </w:r>
    </w:p>
    <w:p w:rsidR="00F7574D" w:rsidRDefault="00F7574D" w:rsidP="00F7574D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</w:pPr>
    </w:p>
    <w:p w:rsidR="00F7574D" w:rsidRDefault="00F7574D" w:rsidP="00F7574D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Ответы на вопросы теста:</w:t>
      </w:r>
    </w:p>
    <w:p w:rsidR="00F7574D" w:rsidRDefault="00F7574D" w:rsidP="00F7574D">
      <w:pPr>
        <w:widowControl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</w:p>
    <w:p w:rsidR="00F7574D" w:rsidRDefault="00F7574D" w:rsidP="00F7574D">
      <w:pPr>
        <w:pStyle w:val="a4"/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А-5, Б-2, В-4, Г-3</w:t>
      </w:r>
    </w:p>
    <w:p w:rsidR="00F7574D" w:rsidRDefault="00F7574D" w:rsidP="00F7574D">
      <w:pPr>
        <w:widowControl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4213</w:t>
      </w:r>
    </w:p>
    <w:p w:rsidR="00F7574D" w:rsidRDefault="00F7574D" w:rsidP="00F7574D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7574D" w:rsidRDefault="00F7574D" w:rsidP="00F7574D">
      <w:pPr>
        <w:shd w:val="clear" w:color="auto" w:fill="FFFFFF"/>
        <w:rPr>
          <w:rFonts w:ascii="Times New Roman" w:hAnsi="Times New Roman" w:cs="Times New Roman"/>
          <w:b/>
        </w:rPr>
      </w:pPr>
      <w:hyperlink r:id="rId23" w:history="1">
        <w:r>
          <w:rPr>
            <w:rStyle w:val="a3"/>
            <w:rFonts w:ascii="Times New Roman" w:hAnsi="Times New Roman" w:cs="Times New Roman"/>
            <w:b/>
          </w:rPr>
          <w:t>https://histrf.ru/tests/1091</w:t>
        </w:r>
      </w:hyperlink>
    </w:p>
    <w:p w:rsidR="00F7574D" w:rsidRDefault="00F7574D" w:rsidP="00F7574D">
      <w:pPr>
        <w:shd w:val="clear" w:color="auto" w:fill="FFFFFF"/>
        <w:rPr>
          <w:rFonts w:ascii="Times New Roman" w:hAnsi="Times New Roman" w:cs="Times New Roman"/>
          <w:b/>
        </w:rPr>
      </w:pPr>
    </w:p>
    <w:p w:rsidR="00F7574D" w:rsidRDefault="00F7574D" w:rsidP="00F7574D">
      <w:pPr>
        <w:shd w:val="clear" w:color="auto" w:fill="FFFFFF"/>
        <w:rPr>
          <w:rFonts w:ascii="Times New Roman" w:hAnsi="Times New Roman" w:cs="Times New Roman"/>
          <w:b/>
        </w:rPr>
      </w:pPr>
      <w:hyperlink r:id="rId24" w:history="1">
        <w:r>
          <w:rPr>
            <w:rStyle w:val="a3"/>
            <w:rFonts w:ascii="Times New Roman" w:hAnsi="Times New Roman" w:cs="Times New Roman"/>
            <w:b/>
          </w:rPr>
          <w:t>https://onlinetestpad.com/ru/test/500756-kurskaya-bitva</w:t>
        </w:r>
      </w:hyperlink>
    </w:p>
    <w:p w:rsidR="00A937BF" w:rsidRDefault="00A937BF"/>
    <w:sectPr w:rsidR="00A9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2F13"/>
    <w:multiLevelType w:val="hybridMultilevel"/>
    <w:tmpl w:val="2734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9"/>
    <w:rsid w:val="00A937BF"/>
    <w:rsid w:val="00B020AA"/>
    <w:rsid w:val="00DE6D29"/>
    <w:rsid w:val="00F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7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74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F7574D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5"/>
    <w:rsid w:val="00F7574D"/>
    <w:pPr>
      <w:shd w:val="clear" w:color="auto" w:fill="FFFFFF"/>
      <w:spacing w:line="268" w:lineRule="auto"/>
      <w:ind w:firstLine="30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F7574D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7574D"/>
    <w:pPr>
      <w:shd w:val="clear" w:color="auto" w:fill="FFFFFF"/>
      <w:spacing w:after="280" w:line="268" w:lineRule="auto"/>
      <w:jc w:val="center"/>
      <w:outlineLvl w:val="1"/>
    </w:pPr>
    <w:rPr>
      <w:rFonts w:ascii="Georgia" w:eastAsia="Georgia" w:hAnsi="Georgia" w:cs="Georgia"/>
      <w:b/>
      <w:b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F75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A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7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74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F7574D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5"/>
    <w:rsid w:val="00F7574D"/>
    <w:pPr>
      <w:shd w:val="clear" w:color="auto" w:fill="FFFFFF"/>
      <w:spacing w:line="268" w:lineRule="auto"/>
      <w:ind w:firstLine="30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F7574D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7574D"/>
    <w:pPr>
      <w:shd w:val="clear" w:color="auto" w:fill="FFFFFF"/>
      <w:spacing w:after="280" w:line="268" w:lineRule="auto"/>
      <w:jc w:val="center"/>
      <w:outlineLvl w:val="1"/>
    </w:pPr>
    <w:rPr>
      <w:rFonts w:ascii="Georgia" w:eastAsia="Georgia" w:hAnsi="Georgia" w:cs="Georgia"/>
      <w:b/>
      <w:b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F75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A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spu.ru/files/u2/book/history/15tema15/karti15/kursk_files/image001.jpg" TargetMode="External"/><Relationship Id="rId18" Type="http://schemas.openxmlformats.org/officeDocument/2006/relationships/hyperlink" Target="http://kursk-museum.ru/wp-content/uploads/2022/08/1-1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http://kursk-museum.ru/wp-content/uploads/2021/01/vglmD8Lv39Y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cdn.regnum.ru/uploads/pictures/news/2020/06/18/regnum_picture_1592512291957800_big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regnum.ru/uploads/pictures/news/2020/06/18/regnum_picture_1592512449663669_big.jpg" TargetMode="External"/><Relationship Id="rId24" Type="http://schemas.openxmlformats.org/officeDocument/2006/relationships/hyperlink" Target="https://onlinetestpad.com/ru/test/500756-kurskaya-bi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.regnum.ru/uploads/pictures/news/2020/06/18/regnum_picture_15925109564799664_big.jpg" TargetMode="External"/><Relationship Id="rId23" Type="http://schemas.openxmlformats.org/officeDocument/2006/relationships/hyperlink" Target="https://histrf.ru/tests/109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kursk-museum.ru/wp-content/uploads/2022/08/1-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dkursk.ru/image/new/008467.3.jpg?mhipf4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encrypted-tbn0.gstatic.com/images?q=tbn:ANd9GcRjw6KV_SKtI6o5DQIXu_a6i3cTS-Lw7FenU1RwVwwfm1bwO-LphLyab3Va8JV4zcvgQZg&amp;usqp=C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КИНПО</dc:creator>
  <cp:keywords/>
  <dc:description/>
  <cp:lastModifiedBy>КИНПО</cp:lastModifiedBy>
  <cp:revision>3</cp:revision>
  <dcterms:created xsi:type="dcterms:W3CDTF">2023-11-17T08:01:00Z</dcterms:created>
  <dcterms:modified xsi:type="dcterms:W3CDTF">2023-11-17T08:01:00Z</dcterms:modified>
</cp:coreProperties>
</file>